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E3B4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D4A03" w:rsidRDefault="00A24D9D" w:rsidP="00EE3B48">
      <w:pPr>
        <w:rPr>
          <w:rStyle w:val="AIHeadline"/>
          <w:rFonts w:cs="Arial"/>
          <w:snapToGrid w:val="0"/>
          <w:sz w:val="34"/>
          <w:szCs w:val="34"/>
        </w:rPr>
      </w:pPr>
      <w:r w:rsidRPr="00ED4A03">
        <w:rPr>
          <w:rStyle w:val="AIHeadline"/>
          <w:rFonts w:cs="Arial"/>
          <w:snapToGrid w:val="0"/>
          <w:sz w:val="34"/>
          <w:szCs w:val="34"/>
        </w:rPr>
        <w:t>women’s right</w:t>
      </w:r>
      <w:r w:rsidR="009F7769" w:rsidRPr="00ED4A03">
        <w:rPr>
          <w:rStyle w:val="AIHeadline"/>
          <w:rFonts w:cs="Arial"/>
          <w:snapToGrid w:val="0"/>
          <w:sz w:val="34"/>
          <w:szCs w:val="34"/>
        </w:rPr>
        <w:t>s</w:t>
      </w:r>
      <w:r w:rsidRPr="00ED4A03">
        <w:rPr>
          <w:rStyle w:val="AIHeadline"/>
          <w:rFonts w:cs="Arial"/>
          <w:snapToGrid w:val="0"/>
          <w:sz w:val="34"/>
          <w:szCs w:val="34"/>
        </w:rPr>
        <w:t xml:space="preserve"> activist</w:t>
      </w:r>
      <w:r w:rsidR="003F3CFA">
        <w:rPr>
          <w:rStyle w:val="AIHeadline"/>
          <w:rFonts w:cs="Arial"/>
          <w:snapToGrid w:val="0"/>
          <w:sz w:val="34"/>
          <w:szCs w:val="34"/>
        </w:rPr>
        <w:t>S</w:t>
      </w:r>
      <w:r w:rsidR="00DA4ADA">
        <w:rPr>
          <w:rStyle w:val="AIHeadline"/>
          <w:rFonts w:cs="Arial"/>
          <w:snapToGrid w:val="0"/>
          <w:sz w:val="34"/>
          <w:szCs w:val="34"/>
        </w:rPr>
        <w:t xml:space="preserve"> no longer at imminent risk</w:t>
      </w:r>
    </w:p>
    <w:p w:rsidR="0026766F" w:rsidRPr="00ED4A03" w:rsidRDefault="00E346E7" w:rsidP="00EE3B48">
      <w:pPr>
        <w:pStyle w:val="AIintropara"/>
        <w:spacing w:line="240" w:lineRule="auto"/>
        <w:rPr>
          <w:rFonts w:cs="Arial"/>
        </w:rPr>
      </w:pPr>
      <w:r>
        <w:rPr>
          <w:rFonts w:cs="Arial"/>
        </w:rPr>
        <w:t xml:space="preserve">Following </w:t>
      </w:r>
      <w:r w:rsidR="00620F21" w:rsidRPr="00ED4A03">
        <w:rPr>
          <w:rFonts w:cs="Arial"/>
        </w:rPr>
        <w:t xml:space="preserve">the attacks that marred </w:t>
      </w:r>
      <w:r w:rsidR="10B199BD" w:rsidRPr="00ED4A03">
        <w:rPr>
          <w:rFonts w:cs="Arial"/>
        </w:rPr>
        <w:t>I</w:t>
      </w:r>
      <w:r w:rsidR="00620F21" w:rsidRPr="00ED4A03">
        <w:rPr>
          <w:rFonts w:cs="Arial"/>
        </w:rPr>
        <w:t xml:space="preserve">nternational </w:t>
      </w:r>
      <w:r w:rsidR="10B199BD" w:rsidRPr="00ED4A03">
        <w:rPr>
          <w:rFonts w:cs="Arial"/>
        </w:rPr>
        <w:t>W</w:t>
      </w:r>
      <w:r w:rsidR="00620F21" w:rsidRPr="00ED4A03">
        <w:rPr>
          <w:rFonts w:cs="Arial"/>
        </w:rPr>
        <w:t xml:space="preserve">omen’s </w:t>
      </w:r>
      <w:r w:rsidR="10B199BD" w:rsidRPr="00ED4A03">
        <w:rPr>
          <w:rFonts w:cs="Arial"/>
        </w:rPr>
        <w:t>D</w:t>
      </w:r>
      <w:r w:rsidR="00620F21" w:rsidRPr="00ED4A03">
        <w:rPr>
          <w:rFonts w:cs="Arial"/>
        </w:rPr>
        <w:t>ay in Ukraine on 8 March, Vitaliana Koval and other women</w:t>
      </w:r>
      <w:r w:rsidR="00B4326C">
        <w:rPr>
          <w:rFonts w:cs="Arial"/>
        </w:rPr>
        <w:t>’</w:t>
      </w:r>
      <w:r w:rsidR="00B4326C" w:rsidRPr="00B4326C">
        <w:rPr>
          <w:rFonts w:cs="Arial"/>
        </w:rPr>
        <w:t>s</w:t>
      </w:r>
      <w:r w:rsidR="00B4326C">
        <w:rPr>
          <w:rFonts w:cs="Arial"/>
        </w:rPr>
        <w:t xml:space="preserve"> </w:t>
      </w:r>
      <w:r w:rsidR="00620F21" w:rsidRPr="00ED4A03">
        <w:rPr>
          <w:rFonts w:cs="Arial"/>
        </w:rPr>
        <w:t xml:space="preserve">and LGBTI rights defenders in Ukraine are no longer </w:t>
      </w:r>
      <w:r w:rsidR="00B4326C">
        <w:rPr>
          <w:rFonts w:cs="Arial"/>
        </w:rPr>
        <w:t>considered to be facing an</w:t>
      </w:r>
      <w:r w:rsidR="00620F21" w:rsidRPr="00ED4A03">
        <w:rPr>
          <w:rFonts w:cs="Arial"/>
        </w:rPr>
        <w:t xml:space="preserve"> imminent threat of violence. Vitalina Koval has since received adequate protection measures </w:t>
      </w:r>
      <w:r w:rsidR="00B4326C">
        <w:rPr>
          <w:rFonts w:cs="Arial"/>
        </w:rPr>
        <w:t xml:space="preserve">during </w:t>
      </w:r>
      <w:r w:rsidR="00620F21" w:rsidRPr="00ED4A03">
        <w:rPr>
          <w:rFonts w:cs="Arial"/>
        </w:rPr>
        <w:t>a public action she staged on 31 March, calling against the impunity of far-right groups in Ukraine.</w:t>
      </w:r>
    </w:p>
    <w:p w:rsidR="000E11F9" w:rsidRDefault="00C114C1" w:rsidP="00EE3B48">
      <w:pPr>
        <w:pStyle w:val="AIBodytext"/>
        <w:spacing w:line="240" w:lineRule="auto"/>
      </w:pPr>
      <w:r>
        <w:t>On 31 March, Uzhgorod police</w:t>
      </w:r>
      <w:r w:rsidR="009B69A5">
        <w:t xml:space="preserve"> successfully</w:t>
      </w:r>
      <w:r>
        <w:t xml:space="preserve"> ensured the protection </w:t>
      </w:r>
      <w:r w:rsidR="009B69A5">
        <w:t xml:space="preserve">of those who attended </w:t>
      </w:r>
      <w:r>
        <w:t>a public action</w:t>
      </w:r>
      <w:r w:rsidR="0023179C">
        <w:t xml:space="preserve"> </w:t>
      </w:r>
      <w:r w:rsidR="006D22DF">
        <w:t>calling</w:t>
      </w:r>
      <w:r>
        <w:t xml:space="preserve"> "For European Uzhgorod! Against impunity of the far-right"</w:t>
      </w:r>
      <w:r w:rsidR="0023179C">
        <w:t>,</w:t>
      </w:r>
      <w:r w:rsidR="006D22DF">
        <w:t xml:space="preserve"> organized by</w:t>
      </w:r>
      <w:r>
        <w:t xml:space="preserve"> </w:t>
      </w:r>
      <w:r w:rsidR="00F10110">
        <w:t xml:space="preserve">women’s </w:t>
      </w:r>
      <w:r w:rsidR="006D22DF">
        <w:t xml:space="preserve">and LGBTI </w:t>
      </w:r>
      <w:r w:rsidR="00F10110">
        <w:t xml:space="preserve">rights defender, </w:t>
      </w:r>
      <w:r w:rsidR="00E32B97" w:rsidRPr="00AC7CDA">
        <w:rPr>
          <w:b/>
          <w:bCs/>
        </w:rPr>
        <w:t>Vitalina Koval.</w:t>
      </w:r>
      <w:r w:rsidR="00E32B97">
        <w:t xml:space="preserve"> The action was held </w:t>
      </w:r>
      <w:r>
        <w:t>in response to a series of attacks and threats by far-right groups in Uzhgorod</w:t>
      </w:r>
      <w:r w:rsidR="00EA66D6">
        <w:t>, Ukraine</w:t>
      </w:r>
      <w:r w:rsidR="3BCA28E6">
        <w:t>,</w:t>
      </w:r>
      <w:r>
        <w:t xml:space="preserve"> </w:t>
      </w:r>
      <w:r w:rsidR="006D22DF">
        <w:t>which marr</w:t>
      </w:r>
      <w:r w:rsidR="009B69A5">
        <w:t>ed</w:t>
      </w:r>
      <w:r>
        <w:t xml:space="preserve"> International Women</w:t>
      </w:r>
      <w:r w:rsidR="003015AC">
        <w:t>’</w:t>
      </w:r>
      <w:r>
        <w:t>s Rights Day</w:t>
      </w:r>
      <w:r w:rsidR="009B69A5">
        <w:t xml:space="preserve"> on 8 March.</w:t>
      </w:r>
      <w:r w:rsidR="003E7CD9">
        <w:t xml:space="preserve"> </w:t>
      </w:r>
      <w:r w:rsidR="009B69A5">
        <w:t xml:space="preserve"> </w:t>
      </w:r>
      <w:r w:rsidR="008774FA">
        <w:t>Many</w:t>
      </w:r>
      <w:r w:rsidR="00FE1847">
        <w:t xml:space="preserve"> Uzhgorod</w:t>
      </w:r>
      <w:r w:rsidR="008774FA">
        <w:t xml:space="preserve"> </w:t>
      </w:r>
      <w:r w:rsidR="006D22DF">
        <w:t xml:space="preserve">march participants, </w:t>
      </w:r>
      <w:r w:rsidR="003015AC">
        <w:t xml:space="preserve">including event organiser Vitalina Koval, </w:t>
      </w:r>
      <w:r w:rsidR="006D22DF" w:rsidRPr="00AC7CDA">
        <w:rPr>
          <w:b/>
          <w:bCs/>
        </w:rPr>
        <w:t>Ivan Danatsko</w:t>
      </w:r>
      <w:r w:rsidR="008774FA" w:rsidRPr="00AC7CDA">
        <w:rPr>
          <w:b/>
          <w:bCs/>
        </w:rPr>
        <w:t xml:space="preserve"> </w:t>
      </w:r>
      <w:r w:rsidR="008774FA" w:rsidRPr="00ED4A03">
        <w:t xml:space="preserve">and </w:t>
      </w:r>
      <w:r w:rsidR="008774FA" w:rsidRPr="00AC7CDA">
        <w:rPr>
          <w:b/>
          <w:bCs/>
        </w:rPr>
        <w:t>Ivan Dyulay,</w:t>
      </w:r>
      <w:r w:rsidR="006D22DF">
        <w:t xml:space="preserve"> </w:t>
      </w:r>
      <w:r>
        <w:t xml:space="preserve">were </w:t>
      </w:r>
      <w:r w:rsidR="008774FA">
        <w:t xml:space="preserve">attacked, while others like </w:t>
      </w:r>
      <w:r w:rsidR="008774FA" w:rsidRPr="00AC7CDA">
        <w:rPr>
          <w:b/>
          <w:bCs/>
        </w:rPr>
        <w:t xml:space="preserve">Aleksandr Peresolyak </w:t>
      </w:r>
      <w:r w:rsidR="008774FA" w:rsidRPr="00ED4A03">
        <w:t xml:space="preserve">were </w:t>
      </w:r>
      <w:r w:rsidR="003015AC">
        <w:t xml:space="preserve">later targeted and </w:t>
      </w:r>
      <w:r w:rsidR="008774FA" w:rsidRPr="00ED4A03">
        <w:t>threatened with violence.</w:t>
      </w:r>
      <w:r w:rsidR="00FE1847">
        <w:t xml:space="preserve"> </w:t>
      </w:r>
      <w:r w:rsidR="000E11F9" w:rsidRPr="000E11F9">
        <w:t>In Lviv,</w:t>
      </w:r>
      <w:r w:rsidR="00FE1847">
        <w:t xml:space="preserve"> a city in Western Ukraine,</w:t>
      </w:r>
      <w:r w:rsidR="000E11F9" w:rsidRPr="000E11F9">
        <w:t xml:space="preserve"> attackers threw bricks at a tram car </w:t>
      </w:r>
      <w:r w:rsidR="00EA66D6">
        <w:t>carrying</w:t>
      </w:r>
      <w:r w:rsidR="000E11F9" w:rsidRPr="000E11F9">
        <w:t xml:space="preserve"> activists who were leaving the march, but despite available video evidence of the attack no one was arrested. Later in the day, another participant in the demonstration suffered from a fractured skull after reportedly being beaten by far-right activists near his home.</w:t>
      </w:r>
    </w:p>
    <w:p w:rsidR="002E692E" w:rsidRDefault="00BD20E4" w:rsidP="00EE3B48">
      <w:pPr>
        <w:pStyle w:val="AIBodytext"/>
        <w:spacing w:line="240" w:lineRule="auto"/>
        <w:rPr>
          <w:rFonts w:cs="Arial"/>
          <w:color w:val="000000"/>
          <w:shd w:val="clear" w:color="auto" w:fill="FFFFFF"/>
        </w:rPr>
      </w:pPr>
      <w:r>
        <w:t>I</w:t>
      </w:r>
      <w:r w:rsidR="002E692E">
        <w:t>n Uzhgorod</w:t>
      </w:r>
      <w:r>
        <w:t xml:space="preserve">, </w:t>
      </w:r>
      <w:r w:rsidR="002E692E">
        <w:t>th</w:t>
      </w:r>
      <w:r w:rsidR="002E692E" w:rsidRPr="00C359CD">
        <w:t>e police detained the group of attackers</w:t>
      </w:r>
      <w:r w:rsidR="002E692E">
        <w:t xml:space="preserve"> who doused march participants in red </w:t>
      </w:r>
      <w:r w:rsidR="002E692E" w:rsidRPr="00631CFE">
        <w:t xml:space="preserve">paint, only to release them a few hours later. Meanwhile in Kyiv, </w:t>
      </w:r>
      <w:r w:rsidR="002E692E" w:rsidRPr="00ED4A03">
        <w:t>not only di</w:t>
      </w:r>
      <w:r w:rsidR="00631CFE" w:rsidRPr="00631CFE">
        <w:t xml:space="preserve">d the police not apprehend the </w:t>
      </w:r>
      <w:r w:rsidR="002E692E" w:rsidRPr="00ED4A03">
        <w:t>attackers</w:t>
      </w:r>
      <w:r w:rsidR="003015AC">
        <w:t>,</w:t>
      </w:r>
      <w:r w:rsidR="002E692E" w:rsidRPr="00ED4A03">
        <w:t xml:space="preserve"> who</w:t>
      </w:r>
      <w:r w:rsidR="003015AC">
        <w:t xml:space="preserve"> also</w:t>
      </w:r>
      <w:r w:rsidR="002E692E" w:rsidRPr="00ED4A03">
        <w:t xml:space="preserve"> threw paint, they </w:t>
      </w:r>
      <w:r w:rsidR="000466AF">
        <w:t>took</w:t>
      </w:r>
      <w:r w:rsidR="000466AF" w:rsidRPr="00ED4A03">
        <w:t xml:space="preserve"> </w:t>
      </w:r>
      <w:r w:rsidR="002E692E" w:rsidRPr="00ED4A03">
        <w:t>one of the event organisers</w:t>
      </w:r>
      <w:r w:rsidR="000466AF">
        <w:t xml:space="preserve"> to the police</w:t>
      </w:r>
      <w:r w:rsidR="0023083A">
        <w:t xml:space="preserve"> station</w:t>
      </w:r>
      <w:r w:rsidR="002E692E" w:rsidRPr="00ED4A03">
        <w:t xml:space="preserve">, </w:t>
      </w:r>
      <w:r w:rsidR="002E692E" w:rsidRPr="00ED4A03">
        <w:rPr>
          <w:b/>
          <w:bCs/>
        </w:rPr>
        <w:t xml:space="preserve">Olena </w:t>
      </w:r>
      <w:r w:rsidR="002E692E" w:rsidRPr="00C55647">
        <w:rPr>
          <w:rFonts w:cs="Arial"/>
          <w:b/>
          <w:bCs/>
        </w:rPr>
        <w:t>Shevchenko</w:t>
      </w:r>
      <w:r w:rsidR="000466AF" w:rsidRPr="00C55647">
        <w:rPr>
          <w:rFonts w:cs="Arial"/>
          <w:b/>
          <w:bCs/>
        </w:rPr>
        <w:t xml:space="preserve"> </w:t>
      </w:r>
      <w:r w:rsidR="000466AF" w:rsidRPr="00C55647">
        <w:rPr>
          <w:rFonts w:cs="Arial"/>
          <w:bCs/>
        </w:rPr>
        <w:t>to submit an administrative protocol</w:t>
      </w:r>
      <w:r w:rsidR="002E692E" w:rsidRPr="00C55647">
        <w:rPr>
          <w:rFonts w:cs="Arial"/>
          <w:b/>
          <w:bCs/>
        </w:rPr>
        <w:t xml:space="preserve"> </w:t>
      </w:r>
      <w:r w:rsidR="002E692E" w:rsidRPr="00C55647">
        <w:rPr>
          <w:rFonts w:cs="Arial"/>
        </w:rPr>
        <w:t>for alleged “violation of order to conduct public demonstrations.”</w:t>
      </w:r>
      <w:r w:rsidR="00577378" w:rsidRPr="00C55647">
        <w:rPr>
          <w:rFonts w:cs="Arial"/>
        </w:rPr>
        <w:t xml:space="preserve"> On 15 March, Shevchenkivskyi Disctrict Court in Kyiv</w:t>
      </w:r>
      <w:r w:rsidR="00577378" w:rsidRPr="00C55647">
        <w:rPr>
          <w:rFonts w:cs="Arial"/>
          <w:color w:val="000000"/>
          <w:shd w:val="clear" w:color="auto" w:fill="FFFFFF"/>
        </w:rPr>
        <w:t xml:space="preserve"> ruled she had committed no offence and closed the case.</w:t>
      </w:r>
    </w:p>
    <w:p w:rsidR="003E7CD9" w:rsidRPr="00C55647" w:rsidRDefault="003E7CD9" w:rsidP="00EE3B48">
      <w:pPr>
        <w:pStyle w:val="AIBodytext"/>
        <w:spacing w:line="240" w:lineRule="auto"/>
        <w:rPr>
          <w:rFonts w:cs="Arial"/>
        </w:rPr>
      </w:pPr>
      <w:r>
        <w:rPr>
          <w:rFonts w:cs="Arial"/>
        </w:rPr>
        <w:t>Vitalina Koval told Amnesty International that she credits in large part the steps the police took to protect the 31 March action to the number of appeals the police told her they received.</w:t>
      </w:r>
      <w:r w:rsidR="008A2866">
        <w:rPr>
          <w:rFonts w:cs="Arial"/>
        </w:rPr>
        <w:t xml:space="preserve"> S</w:t>
      </w:r>
      <w:r>
        <w:rPr>
          <w:rFonts w:cs="Arial"/>
        </w:rPr>
        <w:t>he went on to share her heartfelt thanks to all those who took action on the case. ‘</w:t>
      </w:r>
      <w:r w:rsidRPr="003E7CD9">
        <w:rPr>
          <w:rFonts w:cs="Arial"/>
        </w:rPr>
        <w:t>It was very heart-warming</w:t>
      </w:r>
      <w:r>
        <w:rPr>
          <w:rFonts w:cs="Arial"/>
        </w:rPr>
        <w:t xml:space="preserve"> to receive support’ she says. ‘</w:t>
      </w:r>
      <w:r w:rsidRPr="003E7CD9">
        <w:rPr>
          <w:rFonts w:cs="Arial"/>
        </w:rPr>
        <w:t>When you see that so many people support you, it helps you to calm down, gain confidence in oneself and it gives you strength to move on</w:t>
      </w:r>
      <w:r>
        <w:rPr>
          <w:rFonts w:cs="Arial"/>
        </w:rPr>
        <w:t>.’</w:t>
      </w:r>
    </w:p>
    <w:p w:rsidR="00CB78B9" w:rsidRPr="00C55647" w:rsidRDefault="00C359CD" w:rsidP="00EE3B48">
      <w:pPr>
        <w:pStyle w:val="AIBodytext"/>
        <w:spacing w:line="240" w:lineRule="auto"/>
        <w:rPr>
          <w:rFonts w:cs="Arial"/>
        </w:rPr>
      </w:pPr>
      <w:r w:rsidRPr="00C55647">
        <w:rPr>
          <w:rFonts w:cs="Arial"/>
        </w:rPr>
        <w:t xml:space="preserve">While Amnesty International welcomes </w:t>
      </w:r>
      <w:r w:rsidR="002F6338" w:rsidRPr="00C55647">
        <w:rPr>
          <w:rFonts w:cs="Arial"/>
        </w:rPr>
        <w:t xml:space="preserve">the steps taken by Uzhgorod police </w:t>
      </w:r>
      <w:r w:rsidR="005142C2" w:rsidRPr="00C55647">
        <w:rPr>
          <w:rFonts w:cs="Arial"/>
        </w:rPr>
        <w:t xml:space="preserve">to </w:t>
      </w:r>
      <w:r w:rsidRPr="00C55647">
        <w:rPr>
          <w:rFonts w:cs="Arial"/>
        </w:rPr>
        <w:t>ensure the action on 31 March was held in a</w:t>
      </w:r>
      <w:r w:rsidR="00F22B7B" w:rsidRPr="00C55647">
        <w:rPr>
          <w:rFonts w:cs="Arial"/>
        </w:rPr>
        <w:t xml:space="preserve"> safe and enabling environment</w:t>
      </w:r>
      <w:r w:rsidR="00A37D7F" w:rsidRPr="00C55647">
        <w:rPr>
          <w:rFonts w:cs="Arial"/>
        </w:rPr>
        <w:t xml:space="preserve">, and encourages it to provide the same protection measures for future actions and events, </w:t>
      </w:r>
      <w:r w:rsidR="0088489D" w:rsidRPr="00C55647">
        <w:rPr>
          <w:rFonts w:cs="Arial"/>
        </w:rPr>
        <w:t xml:space="preserve">an effective </w:t>
      </w:r>
      <w:r w:rsidR="00201DCD" w:rsidRPr="00C55647">
        <w:rPr>
          <w:rFonts w:cs="Arial"/>
        </w:rPr>
        <w:t>inves</w:t>
      </w:r>
      <w:r w:rsidR="00CB78B9" w:rsidRPr="00C55647">
        <w:rPr>
          <w:rFonts w:cs="Arial"/>
        </w:rPr>
        <w:t>tigat</w:t>
      </w:r>
      <w:r w:rsidR="0088489D" w:rsidRPr="00C55647">
        <w:rPr>
          <w:rFonts w:cs="Arial"/>
        </w:rPr>
        <w:t>ion into</w:t>
      </w:r>
      <w:r w:rsidR="00CB78B9" w:rsidRPr="00C55647">
        <w:rPr>
          <w:rFonts w:cs="Arial"/>
        </w:rPr>
        <w:t xml:space="preserve"> </w:t>
      </w:r>
      <w:r w:rsidR="00F22B7B" w:rsidRPr="00C55647">
        <w:rPr>
          <w:rFonts w:cs="Arial"/>
        </w:rPr>
        <w:t xml:space="preserve">the </w:t>
      </w:r>
      <w:r w:rsidR="00A37D7F" w:rsidRPr="00C55647">
        <w:rPr>
          <w:rFonts w:cs="Arial"/>
        </w:rPr>
        <w:t xml:space="preserve">8 March </w:t>
      </w:r>
      <w:r w:rsidR="00F22B7B" w:rsidRPr="00C55647">
        <w:rPr>
          <w:rFonts w:cs="Arial"/>
        </w:rPr>
        <w:t>a</w:t>
      </w:r>
      <w:r w:rsidRPr="00C55647">
        <w:rPr>
          <w:rFonts w:cs="Arial"/>
        </w:rPr>
        <w:t>t</w:t>
      </w:r>
      <w:r w:rsidR="00F22B7B" w:rsidRPr="00C55647">
        <w:rPr>
          <w:rFonts w:cs="Arial"/>
        </w:rPr>
        <w:t>t</w:t>
      </w:r>
      <w:r w:rsidRPr="00C55647">
        <w:rPr>
          <w:rFonts w:cs="Arial"/>
        </w:rPr>
        <w:t>acks</w:t>
      </w:r>
      <w:r w:rsidR="0088489D" w:rsidRPr="00C55647">
        <w:rPr>
          <w:rFonts w:cs="Arial"/>
        </w:rPr>
        <w:t xml:space="preserve"> has yet to be carried out</w:t>
      </w:r>
      <w:r w:rsidR="00CB78B9" w:rsidRPr="00C55647">
        <w:rPr>
          <w:rFonts w:cs="Arial"/>
        </w:rPr>
        <w:t>.</w:t>
      </w:r>
    </w:p>
    <w:p w:rsidR="00620F21" w:rsidRDefault="00620F21" w:rsidP="00EE3B48">
      <w:pPr>
        <w:pStyle w:val="AIBodytext"/>
        <w:spacing w:line="240" w:lineRule="auto"/>
      </w:pPr>
      <w:r w:rsidRPr="00C55647">
        <w:rPr>
          <w:rFonts w:cs="Arial"/>
        </w:rPr>
        <w:t xml:space="preserve">Amnesty </w:t>
      </w:r>
      <w:r w:rsidR="00456A3C" w:rsidRPr="00C55647">
        <w:rPr>
          <w:rFonts w:cs="Arial"/>
        </w:rPr>
        <w:t>International</w:t>
      </w:r>
      <w:r w:rsidRPr="00C55647">
        <w:rPr>
          <w:rFonts w:cs="Arial"/>
        </w:rPr>
        <w:t xml:space="preserve"> will continue to monitor the situation and call</w:t>
      </w:r>
      <w:r w:rsidR="002F6338" w:rsidRPr="00C55647">
        <w:rPr>
          <w:rFonts w:cs="Arial"/>
        </w:rPr>
        <w:t>s</w:t>
      </w:r>
      <w:r w:rsidRPr="00C55647">
        <w:rPr>
          <w:rFonts w:cs="Arial"/>
        </w:rPr>
        <w:t xml:space="preserve"> on </w:t>
      </w:r>
      <w:r w:rsidR="00CB78B9" w:rsidRPr="00C55647">
        <w:rPr>
          <w:rFonts w:cs="Arial"/>
        </w:rPr>
        <w:t xml:space="preserve">both </w:t>
      </w:r>
      <w:r w:rsidR="00846322" w:rsidRPr="00C55647">
        <w:rPr>
          <w:rFonts w:cs="Arial"/>
        </w:rPr>
        <w:t>Uzhgorod</w:t>
      </w:r>
      <w:r w:rsidR="00846322">
        <w:rPr>
          <w:rFonts w:cs="Arial"/>
        </w:rPr>
        <w:t>’s</w:t>
      </w:r>
      <w:r w:rsidRPr="00C55647">
        <w:rPr>
          <w:rFonts w:cs="Arial"/>
        </w:rPr>
        <w:t xml:space="preserve"> Head of the </w:t>
      </w:r>
      <w:r w:rsidR="00CB78B9" w:rsidRPr="00C55647">
        <w:rPr>
          <w:rFonts w:cs="Arial"/>
        </w:rPr>
        <w:t>National</w:t>
      </w:r>
      <w:r w:rsidRPr="00C55647">
        <w:rPr>
          <w:rFonts w:cs="Arial"/>
        </w:rPr>
        <w:t xml:space="preserve"> Police in Uzhgorod and </w:t>
      </w:r>
      <w:r w:rsidR="002F6338" w:rsidRPr="00C55647">
        <w:rPr>
          <w:rFonts w:cs="Arial"/>
        </w:rPr>
        <w:t xml:space="preserve">the </w:t>
      </w:r>
      <w:r w:rsidRPr="00C55647">
        <w:rPr>
          <w:rFonts w:cs="Arial"/>
        </w:rPr>
        <w:t xml:space="preserve">Minister of Interior to </w:t>
      </w:r>
      <w:r w:rsidR="00CB78B9" w:rsidRPr="00C55647">
        <w:rPr>
          <w:rFonts w:cs="Arial"/>
        </w:rPr>
        <w:t>ensure a prompt, effective and impartial investigation</w:t>
      </w:r>
      <w:r w:rsidR="00CB78B9">
        <w:t xml:space="preserve"> </w:t>
      </w:r>
      <w:r w:rsidR="00CB78B9" w:rsidRPr="00CB78B9">
        <w:t>into all attacks perpetrated against activists</w:t>
      </w:r>
      <w:r w:rsidR="00CB78B9">
        <w:t xml:space="preserve"> on and around 8 March</w:t>
      </w:r>
      <w:r w:rsidR="00557C2C">
        <w:t xml:space="preserve"> by right-wing individuals</w:t>
      </w:r>
      <w:r w:rsidR="009B6668">
        <w:t xml:space="preserve"> is carried out, and that</w:t>
      </w:r>
      <w:r w:rsidR="00CB78B9" w:rsidRPr="00CB78B9">
        <w:t xml:space="preserve"> those responsible are held to account</w:t>
      </w:r>
      <w:r w:rsidR="00CB78B9">
        <w:t>.</w:t>
      </w:r>
    </w:p>
    <w:p w:rsidR="00597217" w:rsidRPr="00597217" w:rsidRDefault="00597217" w:rsidP="00EE3B48">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26766F" w:rsidP="00EE3B48">
      <w:pPr>
        <w:pStyle w:val="AITextSmallNoLineSpacing"/>
        <w:spacing w:line="240" w:lineRule="auto"/>
        <w:rPr>
          <w:rFonts w:cs="Arial"/>
        </w:rPr>
      </w:pPr>
      <w:r w:rsidRPr="00F95961">
        <w:rPr>
          <w:rFonts w:cs="Arial"/>
        </w:rPr>
        <w:t xml:space="preserve">This is the </w:t>
      </w:r>
      <w:r w:rsidR="0039207A">
        <w:rPr>
          <w:rFonts w:cs="Arial"/>
        </w:rPr>
        <w:t>first</w:t>
      </w:r>
      <w:r w:rsidRPr="00F95961">
        <w:rPr>
          <w:rFonts w:cs="Arial"/>
        </w:rPr>
        <w:t xml:space="preserve"> update of UA </w:t>
      </w:r>
      <w:r w:rsidR="0039207A">
        <w:rPr>
          <w:rFonts w:cs="Arial"/>
        </w:rPr>
        <w:t>57/18</w:t>
      </w:r>
      <w:r w:rsidR="00201DCD">
        <w:rPr>
          <w:rFonts w:cs="Arial"/>
        </w:rPr>
        <w:t xml:space="preserve">. </w:t>
      </w:r>
      <w:r w:rsidRPr="00F95961">
        <w:rPr>
          <w:rFonts w:cs="Arial"/>
        </w:rPr>
        <w:t xml:space="preserve">Further information: </w:t>
      </w:r>
      <w:r w:rsidR="00B41E85" w:rsidRPr="00955DE2">
        <w:rPr>
          <w:rFonts w:cs="Arial"/>
        </w:rPr>
        <w:t>www.amnesty.org/en/documents/eur50/8066/2018/en/</w:t>
      </w:r>
    </w:p>
    <w:p w:rsidR="00597217" w:rsidRDefault="00597217" w:rsidP="00EE3B48">
      <w:pPr>
        <w:rPr>
          <w:rFonts w:ascii="Arial" w:hAnsi="Arial" w:cs="Arial"/>
          <w:sz w:val="16"/>
          <w:szCs w:val="16"/>
        </w:rPr>
      </w:pPr>
    </w:p>
    <w:p w:rsidR="0026766F" w:rsidRPr="00F95961" w:rsidRDefault="0026766F" w:rsidP="00EE3B48">
      <w:pPr>
        <w:rPr>
          <w:rFonts w:ascii="Arial" w:hAnsi="Arial" w:cs="Arial"/>
          <w:sz w:val="16"/>
          <w:szCs w:val="16"/>
        </w:rPr>
      </w:pPr>
      <w:r w:rsidRPr="00F95961">
        <w:rPr>
          <w:rFonts w:ascii="Arial" w:hAnsi="Arial" w:cs="Arial"/>
          <w:sz w:val="16"/>
          <w:szCs w:val="16"/>
        </w:rPr>
        <w:t>Name:</w:t>
      </w:r>
      <w:r w:rsidR="0039207A">
        <w:rPr>
          <w:rFonts w:ascii="Arial" w:hAnsi="Arial" w:cs="Arial"/>
          <w:sz w:val="16"/>
          <w:szCs w:val="16"/>
        </w:rPr>
        <w:t xml:space="preserve"> </w:t>
      </w:r>
      <w:r w:rsidR="0039207A" w:rsidRPr="0039207A">
        <w:rPr>
          <w:rFonts w:ascii="Arial" w:hAnsi="Arial" w:cs="Arial"/>
          <w:sz w:val="16"/>
          <w:szCs w:val="16"/>
        </w:rPr>
        <w:t>Women’s rights activists across Ukraine (including Vitalina Koval (f)</w:t>
      </w:r>
      <w:r w:rsidR="00365B06">
        <w:rPr>
          <w:rFonts w:ascii="Arial" w:hAnsi="Arial" w:cs="Arial"/>
          <w:sz w:val="16"/>
          <w:szCs w:val="16"/>
        </w:rPr>
        <w:t xml:space="preserve"> and Olena Shevchenko (f)), </w:t>
      </w:r>
      <w:r w:rsidR="0039207A" w:rsidRPr="0039207A">
        <w:rPr>
          <w:rFonts w:ascii="Arial" w:hAnsi="Arial" w:cs="Arial"/>
          <w:sz w:val="16"/>
          <w:szCs w:val="16"/>
        </w:rPr>
        <w:t>Aleksandr Peresolyak (m) and Ivan Dyulay (m)</w:t>
      </w:r>
    </w:p>
    <w:p w:rsidR="0026766F" w:rsidRPr="00F95961" w:rsidRDefault="0026766F" w:rsidP="00EE3B48">
      <w:pPr>
        <w:pStyle w:val="AITextSmallNoLineSpacing"/>
        <w:spacing w:line="240" w:lineRule="auto"/>
        <w:rPr>
          <w:rStyle w:val="StyleAIBodytextAsianSimSunChar"/>
          <w:rFonts w:cs="Arial"/>
          <w:sz w:val="18"/>
          <w:szCs w:val="18"/>
        </w:rPr>
        <w:sectPr w:rsidR="0026766F" w:rsidRPr="00F95961" w:rsidSect="00EE3B4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F95961">
        <w:rPr>
          <w:rFonts w:cs="Arial"/>
        </w:rPr>
        <w:t>Gender m/f</w:t>
      </w:r>
      <w:r>
        <w:rPr>
          <w:rFonts w:cs="Arial"/>
        </w:rPr>
        <w:t>:</w:t>
      </w:r>
      <w:r w:rsidR="0039207A">
        <w:rPr>
          <w:rFonts w:cs="Arial"/>
        </w:rPr>
        <w:t xml:space="preserve"> all</w:t>
      </w:r>
      <w:bookmarkStart w:id="0" w:name="_GoBack"/>
      <w:bookmarkEnd w:id="0"/>
    </w:p>
    <w:p w:rsidR="0026766F" w:rsidRPr="00F95961" w:rsidRDefault="0026766F" w:rsidP="00EE3B48">
      <w:pPr>
        <w:pStyle w:val="AITextSmallNoLineSpacing"/>
        <w:spacing w:line="240" w:lineRule="auto"/>
        <w:jc w:val="right"/>
        <w:rPr>
          <w:rFonts w:cs="Arial"/>
          <w:sz w:val="18"/>
        </w:rPr>
      </w:pPr>
    </w:p>
    <w:p w:rsidR="0026766F" w:rsidRPr="00F95961" w:rsidRDefault="0026766F" w:rsidP="00EE3B48">
      <w:pPr>
        <w:pStyle w:val="AITextSmallNoLineSpacing"/>
        <w:spacing w:line="240" w:lineRule="auto"/>
        <w:jc w:val="right"/>
        <w:rPr>
          <w:rFonts w:cs="Arial"/>
          <w:sz w:val="18"/>
        </w:rPr>
      </w:pPr>
    </w:p>
    <w:p w:rsidR="0026766F" w:rsidRPr="00F95961" w:rsidRDefault="0026766F" w:rsidP="00EE3B48">
      <w:pPr>
        <w:rPr>
          <w:rFonts w:ascii="Arial" w:hAnsi="Arial" w:cs="Arial"/>
          <w:sz w:val="16"/>
          <w:szCs w:val="16"/>
        </w:rPr>
      </w:pPr>
      <w:r w:rsidRPr="00F95961">
        <w:rPr>
          <w:rFonts w:ascii="Arial" w:hAnsi="Arial" w:cs="Arial"/>
          <w:sz w:val="16"/>
          <w:szCs w:val="16"/>
        </w:rPr>
        <w:t xml:space="preserve">Further information on UA: </w:t>
      </w:r>
      <w:r w:rsidR="0039207A">
        <w:rPr>
          <w:rFonts w:ascii="Arial" w:hAnsi="Arial" w:cs="Arial"/>
          <w:sz w:val="16"/>
          <w:szCs w:val="16"/>
        </w:rPr>
        <w:t>57/18</w:t>
      </w:r>
      <w:r w:rsidRPr="00F95961">
        <w:rPr>
          <w:rFonts w:ascii="Arial" w:hAnsi="Arial" w:cs="Arial"/>
          <w:sz w:val="16"/>
          <w:szCs w:val="16"/>
        </w:rPr>
        <w:t xml:space="preserve"> Index: </w:t>
      </w:r>
      <w:r w:rsidR="0039207A" w:rsidRPr="0039207A">
        <w:rPr>
          <w:rFonts w:ascii="Arial" w:hAnsi="Arial" w:cs="Arial"/>
          <w:sz w:val="16"/>
          <w:szCs w:val="16"/>
        </w:rPr>
        <w:t>EUR 50/8312/2018</w:t>
      </w:r>
      <w:r w:rsidRPr="00F95961">
        <w:rPr>
          <w:rFonts w:ascii="Arial" w:hAnsi="Arial" w:cs="Arial"/>
          <w:sz w:val="16"/>
          <w:szCs w:val="16"/>
        </w:rPr>
        <w:t xml:space="preserve"> Issue Date: </w:t>
      </w:r>
      <w:r w:rsidR="00AC7CDA">
        <w:rPr>
          <w:rFonts w:ascii="Arial" w:hAnsi="Arial" w:cs="Arial"/>
          <w:sz w:val="16"/>
          <w:szCs w:val="16"/>
        </w:rPr>
        <w:t>3 May</w:t>
      </w:r>
      <w:r w:rsidR="0039207A">
        <w:rPr>
          <w:rFonts w:ascii="Arial" w:hAnsi="Arial" w:cs="Arial"/>
          <w:sz w:val="16"/>
          <w:szCs w:val="16"/>
        </w:rPr>
        <w:t xml:space="preserve"> 2018</w:t>
      </w:r>
    </w:p>
    <w:sectPr w:rsidR="0026766F" w:rsidRPr="00F95961" w:rsidSect="00EE3B4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EC" w:rsidRDefault="00006FEC">
      <w:r>
        <w:separator/>
      </w:r>
    </w:p>
  </w:endnote>
  <w:endnote w:type="continuationSeparator" w:id="0">
    <w:p w:rsidR="00006FEC" w:rsidRDefault="0000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06FEC">
    <w:pPr>
      <w:pStyle w:val="Footer"/>
    </w:pPr>
    <w:r w:rsidRPr="00143D0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EC" w:rsidRDefault="00006FEC">
      <w:r>
        <w:separator/>
      </w:r>
    </w:p>
  </w:footnote>
  <w:footnote w:type="continuationSeparator" w:id="0">
    <w:p w:rsidR="00006FEC" w:rsidRDefault="0000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39207A">
      <w:rPr>
        <w:rFonts w:ascii="Arial" w:hAnsi="Arial" w:cs="Arial"/>
        <w:sz w:val="16"/>
        <w:szCs w:val="16"/>
      </w:rPr>
      <w:t>57/18</w:t>
    </w:r>
    <w:r w:rsidR="008A4BC6">
      <w:rPr>
        <w:rFonts w:ascii="Arial" w:hAnsi="Arial" w:cs="Arial"/>
        <w:sz w:val="16"/>
        <w:szCs w:val="16"/>
      </w:rPr>
      <w:t xml:space="preserve"> </w:t>
    </w:r>
    <w:r w:rsidR="0026766F" w:rsidRPr="00B96C0B">
      <w:rPr>
        <w:rFonts w:ascii="Arial" w:hAnsi="Arial" w:cs="Arial"/>
        <w:sz w:val="16"/>
        <w:szCs w:val="16"/>
      </w:rPr>
      <w:t xml:space="preserve">Index: </w:t>
    </w:r>
    <w:r w:rsidR="0039207A" w:rsidRPr="0039207A">
      <w:rPr>
        <w:rFonts w:ascii="Arial" w:hAnsi="Arial" w:cs="Arial"/>
        <w:sz w:val="16"/>
        <w:szCs w:val="16"/>
      </w:rPr>
      <w:t>EUR 50/8312/2018</w:t>
    </w:r>
    <w:r w:rsidR="00F329C0">
      <w:rPr>
        <w:rFonts w:ascii="Arial" w:hAnsi="Arial" w:cs="Arial"/>
        <w:sz w:val="16"/>
        <w:szCs w:val="16"/>
      </w:rPr>
      <w:t xml:space="preserve"> </w:t>
    </w:r>
    <w:r w:rsidR="0039207A">
      <w:rPr>
        <w:rFonts w:ascii="Arial" w:hAnsi="Arial" w:cs="Arial"/>
        <w:sz w:val="16"/>
        <w:szCs w:val="16"/>
      </w:rPr>
      <w:t>Ukraine</w:t>
    </w:r>
    <w:r w:rsidR="0026766F" w:rsidRPr="00B96C0B">
      <w:rPr>
        <w:rFonts w:ascii="Arial" w:hAnsi="Arial" w:cs="Arial"/>
        <w:sz w:val="16"/>
        <w:szCs w:val="16"/>
      </w:rPr>
      <w:tab/>
      <w:t xml:space="preserve">Date: </w:t>
    </w:r>
    <w:r w:rsidR="00AC7CDA">
      <w:rPr>
        <w:rFonts w:ascii="Arial" w:hAnsi="Arial" w:cs="Arial"/>
        <w:sz w:val="16"/>
        <w:szCs w:val="16"/>
      </w:rPr>
      <w:t>3 May</w:t>
    </w:r>
    <w:r w:rsidR="0039207A">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5D6D"/>
    <w:rsid w:val="00006FEC"/>
    <w:rsid w:val="00023EE0"/>
    <w:rsid w:val="000466AF"/>
    <w:rsid w:val="000877B5"/>
    <w:rsid w:val="000B23F7"/>
    <w:rsid w:val="000B7003"/>
    <w:rsid w:val="000E11F9"/>
    <w:rsid w:val="000E7E48"/>
    <w:rsid w:val="000F11B8"/>
    <w:rsid w:val="00114598"/>
    <w:rsid w:val="001178AC"/>
    <w:rsid w:val="001411BF"/>
    <w:rsid w:val="00143D0E"/>
    <w:rsid w:val="001624EA"/>
    <w:rsid w:val="001671E0"/>
    <w:rsid w:val="00175738"/>
    <w:rsid w:val="001951FB"/>
    <w:rsid w:val="00196F3C"/>
    <w:rsid w:val="001B7B2B"/>
    <w:rsid w:val="001C791E"/>
    <w:rsid w:val="001D451E"/>
    <w:rsid w:val="001E0993"/>
    <w:rsid w:val="00201DCD"/>
    <w:rsid w:val="0023083A"/>
    <w:rsid w:val="0023179C"/>
    <w:rsid w:val="0026766F"/>
    <w:rsid w:val="0027166B"/>
    <w:rsid w:val="002923B7"/>
    <w:rsid w:val="002932CE"/>
    <w:rsid w:val="002E692E"/>
    <w:rsid w:val="002F6338"/>
    <w:rsid w:val="003015AC"/>
    <w:rsid w:val="00310926"/>
    <w:rsid w:val="00347243"/>
    <w:rsid w:val="00352923"/>
    <w:rsid w:val="00365B06"/>
    <w:rsid w:val="0039207A"/>
    <w:rsid w:val="003945AB"/>
    <w:rsid w:val="003A2A73"/>
    <w:rsid w:val="003C735C"/>
    <w:rsid w:val="003D377A"/>
    <w:rsid w:val="003E7CD9"/>
    <w:rsid w:val="003F3CFA"/>
    <w:rsid w:val="00415A74"/>
    <w:rsid w:val="00430500"/>
    <w:rsid w:val="004514C2"/>
    <w:rsid w:val="00456A3C"/>
    <w:rsid w:val="00475586"/>
    <w:rsid w:val="00483E30"/>
    <w:rsid w:val="004D19C7"/>
    <w:rsid w:val="004E149F"/>
    <w:rsid w:val="004E6A6E"/>
    <w:rsid w:val="004E7809"/>
    <w:rsid w:val="005040F2"/>
    <w:rsid w:val="005142C2"/>
    <w:rsid w:val="005149A9"/>
    <w:rsid w:val="0053584A"/>
    <w:rsid w:val="005534BC"/>
    <w:rsid w:val="00557C2C"/>
    <w:rsid w:val="00577378"/>
    <w:rsid w:val="00597217"/>
    <w:rsid w:val="005B1AE4"/>
    <w:rsid w:val="005C0A77"/>
    <w:rsid w:val="005C2CBA"/>
    <w:rsid w:val="005C41FB"/>
    <w:rsid w:val="005C7665"/>
    <w:rsid w:val="005E3947"/>
    <w:rsid w:val="005F0D06"/>
    <w:rsid w:val="005F29C5"/>
    <w:rsid w:val="00606C38"/>
    <w:rsid w:val="00620F21"/>
    <w:rsid w:val="00631CFE"/>
    <w:rsid w:val="006814D6"/>
    <w:rsid w:val="006820E8"/>
    <w:rsid w:val="006843C6"/>
    <w:rsid w:val="006878CC"/>
    <w:rsid w:val="006C2190"/>
    <w:rsid w:val="006C3DE2"/>
    <w:rsid w:val="006D14A3"/>
    <w:rsid w:val="006D22DF"/>
    <w:rsid w:val="006F2468"/>
    <w:rsid w:val="007179E8"/>
    <w:rsid w:val="00735CF3"/>
    <w:rsid w:val="00736B40"/>
    <w:rsid w:val="007459C2"/>
    <w:rsid w:val="007479B8"/>
    <w:rsid w:val="007620A6"/>
    <w:rsid w:val="0077354F"/>
    <w:rsid w:val="0079086C"/>
    <w:rsid w:val="00795D45"/>
    <w:rsid w:val="007A1837"/>
    <w:rsid w:val="007A1959"/>
    <w:rsid w:val="007A5DA8"/>
    <w:rsid w:val="007B4A30"/>
    <w:rsid w:val="007D4E9C"/>
    <w:rsid w:val="007E0CAD"/>
    <w:rsid w:val="007E57A7"/>
    <w:rsid w:val="00815508"/>
    <w:rsid w:val="00817492"/>
    <w:rsid w:val="008224D0"/>
    <w:rsid w:val="008241AB"/>
    <w:rsid w:val="00845FB9"/>
    <w:rsid w:val="00846322"/>
    <w:rsid w:val="0086100E"/>
    <w:rsid w:val="0086363D"/>
    <w:rsid w:val="00875E19"/>
    <w:rsid w:val="00876B4F"/>
    <w:rsid w:val="008774FA"/>
    <w:rsid w:val="0088489D"/>
    <w:rsid w:val="008A2866"/>
    <w:rsid w:val="008A4BC6"/>
    <w:rsid w:val="008A7F0F"/>
    <w:rsid w:val="008B0568"/>
    <w:rsid w:val="008B6306"/>
    <w:rsid w:val="008C2C9F"/>
    <w:rsid w:val="008C6392"/>
    <w:rsid w:val="008E2EEB"/>
    <w:rsid w:val="008E48B0"/>
    <w:rsid w:val="008F415C"/>
    <w:rsid w:val="008F64FC"/>
    <w:rsid w:val="009144AA"/>
    <w:rsid w:val="00941469"/>
    <w:rsid w:val="00946781"/>
    <w:rsid w:val="00950C7F"/>
    <w:rsid w:val="00955DE2"/>
    <w:rsid w:val="00963CA3"/>
    <w:rsid w:val="00985339"/>
    <w:rsid w:val="00987C31"/>
    <w:rsid w:val="009971C5"/>
    <w:rsid w:val="009A6278"/>
    <w:rsid w:val="009B6668"/>
    <w:rsid w:val="009B69A5"/>
    <w:rsid w:val="009C0BC3"/>
    <w:rsid w:val="009D5F0B"/>
    <w:rsid w:val="009E0910"/>
    <w:rsid w:val="009F4BB3"/>
    <w:rsid w:val="009F7769"/>
    <w:rsid w:val="00A03C85"/>
    <w:rsid w:val="00A24D9D"/>
    <w:rsid w:val="00A37D7F"/>
    <w:rsid w:val="00A82E7A"/>
    <w:rsid w:val="00A94E05"/>
    <w:rsid w:val="00AA4DF2"/>
    <w:rsid w:val="00AC7CDA"/>
    <w:rsid w:val="00AF4CF9"/>
    <w:rsid w:val="00B02E13"/>
    <w:rsid w:val="00B043D9"/>
    <w:rsid w:val="00B06E79"/>
    <w:rsid w:val="00B20323"/>
    <w:rsid w:val="00B22D7A"/>
    <w:rsid w:val="00B41E85"/>
    <w:rsid w:val="00B4326C"/>
    <w:rsid w:val="00B4432F"/>
    <w:rsid w:val="00B60FB0"/>
    <w:rsid w:val="00B67DF1"/>
    <w:rsid w:val="00B811E7"/>
    <w:rsid w:val="00B84EF8"/>
    <w:rsid w:val="00B9147D"/>
    <w:rsid w:val="00B96C0B"/>
    <w:rsid w:val="00BA31FC"/>
    <w:rsid w:val="00BB3717"/>
    <w:rsid w:val="00BD20E4"/>
    <w:rsid w:val="00BE4AEB"/>
    <w:rsid w:val="00BF15E6"/>
    <w:rsid w:val="00BF4E95"/>
    <w:rsid w:val="00C114C1"/>
    <w:rsid w:val="00C2011F"/>
    <w:rsid w:val="00C264C5"/>
    <w:rsid w:val="00C359CD"/>
    <w:rsid w:val="00C427D2"/>
    <w:rsid w:val="00C55647"/>
    <w:rsid w:val="00C64997"/>
    <w:rsid w:val="00CB78B9"/>
    <w:rsid w:val="00CE6658"/>
    <w:rsid w:val="00D0106D"/>
    <w:rsid w:val="00D03746"/>
    <w:rsid w:val="00D11CEC"/>
    <w:rsid w:val="00D1703D"/>
    <w:rsid w:val="00D20DEB"/>
    <w:rsid w:val="00D261A7"/>
    <w:rsid w:val="00D63AA5"/>
    <w:rsid w:val="00D6401F"/>
    <w:rsid w:val="00D85FE8"/>
    <w:rsid w:val="00DA257B"/>
    <w:rsid w:val="00DA4ADA"/>
    <w:rsid w:val="00DA6242"/>
    <w:rsid w:val="00DC5FB0"/>
    <w:rsid w:val="00DD777F"/>
    <w:rsid w:val="00DF0C26"/>
    <w:rsid w:val="00DF7F86"/>
    <w:rsid w:val="00E23769"/>
    <w:rsid w:val="00E2387F"/>
    <w:rsid w:val="00E31321"/>
    <w:rsid w:val="00E32B97"/>
    <w:rsid w:val="00E346E7"/>
    <w:rsid w:val="00E601DC"/>
    <w:rsid w:val="00E6735E"/>
    <w:rsid w:val="00E7228A"/>
    <w:rsid w:val="00E85EC9"/>
    <w:rsid w:val="00E87E69"/>
    <w:rsid w:val="00E96397"/>
    <w:rsid w:val="00E97E64"/>
    <w:rsid w:val="00EA66D6"/>
    <w:rsid w:val="00EA7847"/>
    <w:rsid w:val="00EB3D70"/>
    <w:rsid w:val="00EC130D"/>
    <w:rsid w:val="00EC2C85"/>
    <w:rsid w:val="00ED48DC"/>
    <w:rsid w:val="00ED4A03"/>
    <w:rsid w:val="00ED61F1"/>
    <w:rsid w:val="00EE3B48"/>
    <w:rsid w:val="00F045C7"/>
    <w:rsid w:val="00F10110"/>
    <w:rsid w:val="00F20743"/>
    <w:rsid w:val="00F22B7B"/>
    <w:rsid w:val="00F25545"/>
    <w:rsid w:val="00F329C0"/>
    <w:rsid w:val="00F54365"/>
    <w:rsid w:val="00F7781E"/>
    <w:rsid w:val="00F95961"/>
    <w:rsid w:val="00FE1847"/>
    <w:rsid w:val="10B199BD"/>
    <w:rsid w:val="3BCA28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312FBD-B3D4-4963-AA93-6D187701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69A5"/>
    <w:rPr>
      <w:rFonts w:cs="Times New Roman"/>
      <w:sz w:val="16"/>
    </w:rPr>
  </w:style>
  <w:style w:type="paragraph" w:styleId="CommentText">
    <w:name w:val="annotation text"/>
    <w:basedOn w:val="Normal"/>
    <w:link w:val="CommentTextChar"/>
    <w:uiPriority w:val="99"/>
    <w:rsid w:val="009B69A5"/>
    <w:rPr>
      <w:sz w:val="20"/>
      <w:szCs w:val="20"/>
    </w:rPr>
  </w:style>
  <w:style w:type="character" w:customStyle="1" w:styleId="CommentTextChar">
    <w:name w:val="Comment Text Char"/>
    <w:basedOn w:val="DefaultParagraphFont"/>
    <w:link w:val="CommentText"/>
    <w:uiPriority w:val="99"/>
    <w:locked/>
    <w:rsid w:val="009B69A5"/>
    <w:rPr>
      <w:rFonts w:cs="Times New Roman"/>
      <w:lang w:val="x-none" w:eastAsia="zh-CN"/>
    </w:rPr>
  </w:style>
  <w:style w:type="paragraph" w:styleId="CommentSubject">
    <w:name w:val="annotation subject"/>
    <w:basedOn w:val="CommentText"/>
    <w:next w:val="CommentText"/>
    <w:link w:val="CommentSubjectChar"/>
    <w:uiPriority w:val="99"/>
    <w:rsid w:val="009B69A5"/>
    <w:rPr>
      <w:b/>
      <w:bCs/>
    </w:rPr>
  </w:style>
  <w:style w:type="character" w:customStyle="1" w:styleId="CommentSubjectChar">
    <w:name w:val="Comment Subject Char"/>
    <w:basedOn w:val="CommentTextChar"/>
    <w:link w:val="CommentSubject"/>
    <w:uiPriority w:val="99"/>
    <w:locked/>
    <w:rsid w:val="009B69A5"/>
    <w:rPr>
      <w:rFonts w:cs="Times New Roman"/>
      <w:b/>
      <w:lang w:val="x-none" w:eastAsia="zh-CN"/>
    </w:rPr>
  </w:style>
  <w:style w:type="paragraph" w:styleId="Revision">
    <w:name w:val="Revision"/>
    <w:hidden/>
    <w:uiPriority w:val="99"/>
    <w:semiHidden/>
    <w:rsid w:val="009B69A5"/>
    <w:rPr>
      <w:sz w:val="24"/>
      <w:szCs w:val="24"/>
      <w:lang w:eastAsia="zh-CN"/>
    </w:rPr>
  </w:style>
  <w:style w:type="paragraph" w:styleId="BalloonText">
    <w:name w:val="Balloon Text"/>
    <w:basedOn w:val="Normal"/>
    <w:link w:val="BalloonTextChar"/>
    <w:uiPriority w:val="99"/>
    <w:rsid w:val="009B69A5"/>
    <w:rPr>
      <w:rFonts w:ascii="Segoe UI" w:hAnsi="Segoe UI" w:cs="Segoe UI"/>
      <w:sz w:val="18"/>
      <w:szCs w:val="18"/>
    </w:rPr>
  </w:style>
  <w:style w:type="character" w:customStyle="1" w:styleId="BalloonTextChar">
    <w:name w:val="Balloon Text Char"/>
    <w:basedOn w:val="DefaultParagraphFont"/>
    <w:link w:val="BalloonText"/>
    <w:uiPriority w:val="99"/>
    <w:locked/>
    <w:rsid w:val="009B69A5"/>
    <w:rPr>
      <w:rFonts w:ascii="Segoe UI" w:hAnsi="Segoe UI" w:cs="Times New Roman"/>
      <w:sz w:val="18"/>
      <w:lang w:val="x-none" w:eastAsia="zh-CN"/>
    </w:rPr>
  </w:style>
  <w:style w:type="character" w:styleId="Hyperlink">
    <w:name w:val="Hyperlink"/>
    <w:basedOn w:val="DefaultParagraphFont"/>
    <w:uiPriority w:val="99"/>
    <w:rsid w:val="00846322"/>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846322"/>
    <w:rPr>
      <w:rFonts w:cs="Times New Roman"/>
      <w:color w:val="808080"/>
      <w:shd w:val="clear" w:color="auto" w:fill="E6E6E6"/>
    </w:rPr>
  </w:style>
  <w:style w:type="character" w:styleId="FollowedHyperlink">
    <w:name w:val="FollowedHyperlink"/>
    <w:basedOn w:val="DefaultParagraphFont"/>
    <w:uiPriority w:val="99"/>
    <w:rsid w:val="00846322"/>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6705">
      <w:marLeft w:val="0"/>
      <w:marRight w:val="0"/>
      <w:marTop w:val="0"/>
      <w:marBottom w:val="0"/>
      <w:divBdr>
        <w:top w:val="none" w:sz="0" w:space="0" w:color="auto"/>
        <w:left w:val="none" w:sz="0" w:space="0" w:color="auto"/>
        <w:bottom w:val="none" w:sz="0" w:space="0" w:color="auto"/>
        <w:right w:val="none" w:sz="0" w:space="0" w:color="auto"/>
      </w:divBdr>
    </w:div>
    <w:div w:id="184366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532</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dcterms:created xsi:type="dcterms:W3CDTF">2018-05-03T14:17:00Z</dcterms:created>
  <dcterms:modified xsi:type="dcterms:W3CDTF">2018-05-03T14:17:00Z</dcterms:modified>
</cp:coreProperties>
</file>